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4654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A0874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08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F5A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3F5A7E" w:rsidRPr="003F5A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10.05.2023</w:t>
            </w:r>
          </w:p>
        </w:tc>
        <w:tc>
          <w:tcPr>
            <w:tcW w:w="2409" w:type="dxa"/>
            <w:shd w:val="clear" w:color="auto" w:fill="auto"/>
          </w:tcPr>
          <w:p w:rsidR="005B2800" w:rsidRPr="00DA0874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08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F5A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5 – 566</w:t>
            </w:r>
          </w:p>
        </w:tc>
      </w:tr>
    </w:tbl>
    <w:p w:rsidR="005F6D36" w:rsidRPr="00246546" w:rsidRDefault="005F6D36">
      <w:pPr>
        <w:rPr>
          <w:rFonts w:ascii="PT Astra Serif" w:hAnsi="PT Astra Serif" w:cs="PT Astra Serif"/>
          <w:b/>
          <w:sz w:val="32"/>
          <w:szCs w:val="32"/>
        </w:rPr>
      </w:pPr>
    </w:p>
    <w:p w:rsidR="00B1797C" w:rsidRDefault="009D33D0" w:rsidP="00B1797C">
      <w:pPr>
        <w:tabs>
          <w:tab w:val="left" w:pos="851"/>
          <w:tab w:val="left" w:pos="8789"/>
          <w:tab w:val="left" w:pos="9072"/>
        </w:tabs>
        <w:jc w:val="center"/>
        <w:rPr>
          <w:rFonts w:ascii="PT Astra Serif" w:hAnsi="PT Astra Serif"/>
          <w:b/>
          <w:sz w:val="28"/>
          <w:szCs w:val="28"/>
        </w:rPr>
      </w:pPr>
      <w:r w:rsidRPr="00105E85">
        <w:rPr>
          <w:rFonts w:ascii="PT Astra Serif" w:hAnsi="PT Astra Serif"/>
          <w:b/>
          <w:sz w:val="28"/>
          <w:szCs w:val="28"/>
        </w:rPr>
        <w:t xml:space="preserve">Об </w:t>
      </w:r>
      <w:r w:rsidR="00374E4A" w:rsidRPr="00105E85">
        <w:rPr>
          <w:rFonts w:ascii="PT Astra Serif" w:hAnsi="PT Astra Serif"/>
          <w:b/>
          <w:sz w:val="28"/>
          <w:szCs w:val="28"/>
        </w:rPr>
        <w:t>утверждении</w:t>
      </w:r>
      <w:r w:rsidRPr="00105E85">
        <w:rPr>
          <w:rFonts w:ascii="PT Astra Serif" w:hAnsi="PT Astra Serif"/>
          <w:b/>
          <w:sz w:val="28"/>
          <w:szCs w:val="28"/>
        </w:rPr>
        <w:t xml:space="preserve"> способа формирования фонда </w:t>
      </w:r>
    </w:p>
    <w:p w:rsidR="00374E4A" w:rsidRPr="00105E85" w:rsidRDefault="009D33D0" w:rsidP="00B1797C">
      <w:pPr>
        <w:tabs>
          <w:tab w:val="left" w:pos="851"/>
          <w:tab w:val="left" w:pos="8789"/>
          <w:tab w:val="left" w:pos="9072"/>
        </w:tabs>
        <w:jc w:val="center"/>
        <w:rPr>
          <w:rFonts w:ascii="PT Astra Serif" w:hAnsi="PT Astra Serif"/>
          <w:b/>
          <w:sz w:val="28"/>
        </w:rPr>
      </w:pPr>
      <w:r w:rsidRPr="00105E85">
        <w:rPr>
          <w:rFonts w:ascii="PT Astra Serif" w:hAnsi="PT Astra Serif"/>
          <w:b/>
          <w:sz w:val="28"/>
          <w:szCs w:val="28"/>
        </w:rPr>
        <w:t>капитального ремонта общего имущества многоквартирных домов</w:t>
      </w:r>
      <w:r w:rsidR="00374E4A" w:rsidRPr="00105E85">
        <w:rPr>
          <w:rFonts w:ascii="PT Astra Serif" w:hAnsi="PT Astra Serif"/>
          <w:b/>
          <w:sz w:val="28"/>
        </w:rPr>
        <w:t>,</w:t>
      </w:r>
      <w:r w:rsidR="00EB3E14" w:rsidRPr="00105E85">
        <w:rPr>
          <w:rFonts w:ascii="PT Astra Serif" w:hAnsi="PT Astra Serif"/>
          <w:b/>
          <w:sz w:val="28"/>
        </w:rPr>
        <w:t xml:space="preserve"> </w:t>
      </w:r>
      <w:r w:rsidR="00374E4A" w:rsidRPr="00105E85">
        <w:rPr>
          <w:rFonts w:ascii="PT Astra Serif" w:hAnsi="PT Astra Serif"/>
          <w:b/>
          <w:sz w:val="28"/>
        </w:rPr>
        <w:t>собственники</w:t>
      </w:r>
      <w:r w:rsidR="00105E85">
        <w:rPr>
          <w:rFonts w:ascii="PT Astra Serif" w:hAnsi="PT Astra Serif"/>
          <w:b/>
          <w:sz w:val="28"/>
        </w:rPr>
        <w:t xml:space="preserve"> </w:t>
      </w:r>
      <w:r w:rsidR="00374E4A" w:rsidRPr="00105E85">
        <w:rPr>
          <w:rFonts w:ascii="PT Astra Serif" w:hAnsi="PT Astra Serif"/>
          <w:b/>
          <w:sz w:val="28"/>
        </w:rPr>
        <w:t>помещений в которых не выбрали способ формирования фонда капитального ремонта, либо выбранный способ не был реализован на счете регионального оператора</w:t>
      </w:r>
    </w:p>
    <w:p w:rsidR="00374E4A" w:rsidRPr="00B1797C" w:rsidRDefault="00374E4A" w:rsidP="00B1797C">
      <w:pPr>
        <w:ind w:firstLine="709"/>
        <w:rPr>
          <w:rFonts w:ascii="PT Astra Serif" w:hAnsi="PT Astra Serif"/>
          <w:sz w:val="20"/>
          <w:szCs w:val="20"/>
        </w:rPr>
      </w:pPr>
    </w:p>
    <w:p w:rsidR="00B135B8" w:rsidRPr="00B1797C" w:rsidRDefault="00B135B8" w:rsidP="00B1797C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9D33D0" w:rsidRPr="00105E85" w:rsidRDefault="00A5438C" w:rsidP="00B1797C">
      <w:pPr>
        <w:tabs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05E85">
        <w:rPr>
          <w:rFonts w:ascii="PT Astra Serif" w:hAnsi="PT Astra Serif"/>
          <w:noProof/>
          <w:sz w:val="28"/>
          <w:szCs w:val="28"/>
        </w:rPr>
        <w:t xml:space="preserve">В соответствии с </w:t>
      </w:r>
      <w:r w:rsidRPr="00105E85">
        <w:rPr>
          <w:rFonts w:ascii="PT Astra Serif" w:hAnsi="PT Astra Serif"/>
          <w:sz w:val="28"/>
          <w:szCs w:val="28"/>
        </w:rPr>
        <w:t xml:space="preserve">частью 7 статьи 170 </w:t>
      </w:r>
      <w:r w:rsidR="0012507B" w:rsidRPr="00105E85">
        <w:rPr>
          <w:rFonts w:ascii="PT Astra Serif" w:hAnsi="PT Astra Serif"/>
          <w:sz w:val="28"/>
          <w:szCs w:val="28"/>
        </w:rPr>
        <w:t>Жилищного кодекса Российской Федерации,</w:t>
      </w:r>
      <w:r w:rsidR="00B135B8" w:rsidRPr="00105E85">
        <w:rPr>
          <w:rFonts w:ascii="PT Astra Serif" w:hAnsi="PT Astra Serif"/>
          <w:sz w:val="28"/>
          <w:szCs w:val="28"/>
        </w:rPr>
        <w:t xml:space="preserve"> </w:t>
      </w:r>
      <w:r w:rsidR="009D33D0" w:rsidRPr="00105E85">
        <w:rPr>
          <w:rFonts w:ascii="PT Astra Serif" w:hAnsi="PT Astra Serif"/>
          <w:sz w:val="28"/>
          <w:szCs w:val="28"/>
        </w:rPr>
        <w:t>Федеральным законом Российской Федерации от</w:t>
      </w:r>
      <w:r w:rsidR="00B1797C">
        <w:rPr>
          <w:rFonts w:ascii="PT Astra Serif" w:hAnsi="PT Astra Serif"/>
          <w:sz w:val="28"/>
          <w:szCs w:val="28"/>
        </w:rPr>
        <w:t xml:space="preserve"> </w:t>
      </w:r>
      <w:r w:rsidR="009D33D0" w:rsidRPr="00105E85">
        <w:rPr>
          <w:rFonts w:ascii="PT Astra Serif" w:hAnsi="PT Astra Serif"/>
          <w:sz w:val="28"/>
          <w:szCs w:val="28"/>
        </w:rPr>
        <w:t>06.10.2003 №</w:t>
      </w:r>
      <w:r w:rsidR="00B1797C">
        <w:rPr>
          <w:rFonts w:ascii="PT Astra Serif" w:hAnsi="PT Astra Serif"/>
          <w:sz w:val="28"/>
          <w:szCs w:val="28"/>
        </w:rPr>
        <w:t> </w:t>
      </w:r>
      <w:r w:rsidR="009D33D0" w:rsidRPr="00105E85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9D33D0" w:rsidRPr="00105E85" w:rsidRDefault="009D33D0" w:rsidP="00B1797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05E85">
        <w:rPr>
          <w:rFonts w:ascii="PT Astra Serif" w:hAnsi="PT Astra Serif"/>
          <w:sz w:val="28"/>
          <w:szCs w:val="28"/>
        </w:rPr>
        <w:t xml:space="preserve">1. </w:t>
      </w:r>
      <w:r w:rsidR="00374E4A" w:rsidRPr="00105E85">
        <w:rPr>
          <w:rFonts w:ascii="PT Astra Serif" w:hAnsi="PT Astra Serif"/>
          <w:sz w:val="28"/>
          <w:szCs w:val="28"/>
        </w:rPr>
        <w:t>Утвердить</w:t>
      </w:r>
      <w:r w:rsidRPr="00105E85">
        <w:rPr>
          <w:rFonts w:ascii="PT Astra Serif" w:hAnsi="PT Astra Serif"/>
          <w:sz w:val="28"/>
          <w:szCs w:val="28"/>
        </w:rPr>
        <w:t xml:space="preserve"> способ формирования фонда капитального ремонта </w:t>
      </w:r>
      <w:r w:rsidRPr="00105E85">
        <w:rPr>
          <w:rFonts w:ascii="PT Astra Serif" w:hAnsi="PT Astra Serif"/>
          <w:sz w:val="28"/>
          <w:szCs w:val="28"/>
        </w:rPr>
        <w:lastRenderedPageBreak/>
        <w:t>общего имущества многоквартирных домо</w:t>
      </w:r>
      <w:r w:rsidR="00374E4A" w:rsidRPr="00105E85">
        <w:rPr>
          <w:rFonts w:ascii="PT Astra Serif" w:hAnsi="PT Astra Serif"/>
          <w:sz w:val="28"/>
          <w:szCs w:val="28"/>
        </w:rPr>
        <w:t xml:space="preserve">в по </w:t>
      </w:r>
      <w:r w:rsidR="003C4715" w:rsidRPr="00105E85">
        <w:rPr>
          <w:rFonts w:ascii="PT Astra Serif" w:hAnsi="PT Astra Serif"/>
          <w:sz w:val="28"/>
          <w:szCs w:val="28"/>
        </w:rPr>
        <w:t>адресам</w:t>
      </w:r>
      <w:r w:rsidR="00374E4A" w:rsidRPr="00105E85">
        <w:rPr>
          <w:rFonts w:ascii="PT Astra Serif" w:hAnsi="PT Astra Serif"/>
          <w:sz w:val="28"/>
          <w:szCs w:val="28"/>
        </w:rPr>
        <w:t>:</w:t>
      </w:r>
      <w:r w:rsidR="00B13A0F" w:rsidRPr="00105E85">
        <w:rPr>
          <w:rFonts w:ascii="PT Astra Serif" w:eastAsia="Calibri" w:hAnsi="PT Astra Serif"/>
          <w:sz w:val="28"/>
          <w:szCs w:val="28"/>
        </w:rPr>
        <w:t xml:space="preserve"> Щекинский район, </w:t>
      </w:r>
      <w:r w:rsidR="00B13A0F" w:rsidRPr="00B1797C">
        <w:rPr>
          <w:rFonts w:ascii="PT Astra Serif" w:eastAsia="Calibri" w:hAnsi="PT Astra Serif"/>
          <w:spacing w:val="-2"/>
          <w:sz w:val="28"/>
          <w:szCs w:val="28"/>
        </w:rPr>
        <w:t>п.</w:t>
      </w:r>
      <w:r w:rsidR="00B1797C" w:rsidRPr="00B1797C">
        <w:rPr>
          <w:rFonts w:ascii="PT Astra Serif" w:eastAsia="Calibri" w:hAnsi="PT Astra Serif"/>
          <w:spacing w:val="-2"/>
          <w:sz w:val="28"/>
          <w:szCs w:val="28"/>
        </w:rPr>
        <w:t> </w:t>
      </w:r>
      <w:r w:rsidR="00B13A0F" w:rsidRPr="00B1797C">
        <w:rPr>
          <w:rFonts w:ascii="PT Astra Serif" w:eastAsia="Calibri" w:hAnsi="PT Astra Serif"/>
          <w:spacing w:val="-2"/>
          <w:sz w:val="28"/>
          <w:szCs w:val="28"/>
        </w:rPr>
        <w:t>Социалистический, ул. Центральная, д.</w:t>
      </w:r>
      <w:r w:rsidR="00DA0874" w:rsidRPr="00B1797C">
        <w:rPr>
          <w:rFonts w:ascii="PT Astra Serif" w:eastAsia="Calibri" w:hAnsi="PT Astra Serif"/>
          <w:spacing w:val="-2"/>
          <w:sz w:val="28"/>
          <w:szCs w:val="28"/>
        </w:rPr>
        <w:t xml:space="preserve"> </w:t>
      </w:r>
      <w:r w:rsidR="00B13A0F" w:rsidRPr="00B1797C">
        <w:rPr>
          <w:rFonts w:ascii="PT Astra Serif" w:eastAsia="Calibri" w:hAnsi="PT Astra Serif"/>
          <w:spacing w:val="-2"/>
          <w:sz w:val="28"/>
          <w:szCs w:val="28"/>
        </w:rPr>
        <w:t>24; г. Щекино, ул. Энергетиков, д.</w:t>
      </w:r>
      <w:r w:rsidR="00B1797C" w:rsidRPr="00B1797C">
        <w:rPr>
          <w:rFonts w:ascii="PT Astra Serif" w:eastAsia="Calibri" w:hAnsi="PT Astra Serif"/>
          <w:spacing w:val="-2"/>
          <w:sz w:val="28"/>
          <w:szCs w:val="28"/>
        </w:rPr>
        <w:t> </w:t>
      </w:r>
      <w:r w:rsidR="00B13A0F" w:rsidRPr="00B1797C">
        <w:rPr>
          <w:rFonts w:ascii="PT Astra Serif" w:eastAsia="Calibri" w:hAnsi="PT Astra Serif"/>
          <w:spacing w:val="-2"/>
          <w:sz w:val="28"/>
          <w:szCs w:val="28"/>
        </w:rPr>
        <w:t>2</w:t>
      </w:r>
      <w:r w:rsidR="008E7E82" w:rsidRPr="00B1797C">
        <w:rPr>
          <w:rFonts w:ascii="PT Astra Serif" w:hAnsi="PT Astra Serif"/>
          <w:spacing w:val="-2"/>
          <w:sz w:val="28"/>
          <w:szCs w:val="28"/>
        </w:rPr>
        <w:t>,</w:t>
      </w:r>
      <w:r w:rsidR="008E7E82" w:rsidRPr="00105E85">
        <w:rPr>
          <w:rFonts w:ascii="PT Astra Serif" w:hAnsi="PT Astra Serif"/>
          <w:sz w:val="28"/>
          <w:szCs w:val="28"/>
        </w:rPr>
        <w:t xml:space="preserve"> собственники п</w:t>
      </w:r>
      <w:r w:rsidR="003C4715" w:rsidRPr="00105E85">
        <w:rPr>
          <w:rFonts w:ascii="PT Astra Serif" w:hAnsi="PT Astra Serif"/>
          <w:sz w:val="28"/>
          <w:szCs w:val="28"/>
        </w:rPr>
        <w:t>омещений в которых не выбрали сп</w:t>
      </w:r>
      <w:r w:rsidR="008E7E82" w:rsidRPr="00105E85">
        <w:rPr>
          <w:rFonts w:ascii="PT Astra Serif" w:hAnsi="PT Astra Serif"/>
          <w:sz w:val="28"/>
          <w:szCs w:val="28"/>
        </w:rPr>
        <w:t>особ формирования фонда капитального ремонта на счете регионального оператора</w:t>
      </w:r>
      <w:r w:rsidRPr="00105E85">
        <w:rPr>
          <w:rFonts w:ascii="PT Astra Serif" w:hAnsi="PT Astra Serif"/>
          <w:color w:val="000000"/>
          <w:sz w:val="28"/>
          <w:szCs w:val="28"/>
        </w:rPr>
        <w:t>.</w:t>
      </w:r>
    </w:p>
    <w:p w:rsidR="0030259E" w:rsidRDefault="00EE6768" w:rsidP="00B1797C">
      <w:pPr>
        <w:tabs>
          <w:tab w:val="left" w:pos="9356"/>
        </w:tabs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0259E" w:rsidRPr="00105E85">
        <w:rPr>
          <w:rFonts w:ascii="PT Astra Serif" w:hAnsi="PT Astra Serif"/>
          <w:sz w:val="28"/>
          <w:szCs w:val="28"/>
        </w:rPr>
        <w:t>. О принятом решении уведомить собственников жилых помещений по адресам:</w:t>
      </w:r>
      <w:r w:rsidR="0030259E" w:rsidRPr="00105E85">
        <w:rPr>
          <w:rFonts w:ascii="PT Astra Serif" w:eastAsia="Calibri" w:hAnsi="PT Astra Serif"/>
          <w:sz w:val="28"/>
          <w:szCs w:val="28"/>
        </w:rPr>
        <w:t xml:space="preserve"> Щекинский район,  п. Социалистический, ул. Центральная, д. 24;  г. Щекино, ул. Энергетиков, д. 2</w:t>
      </w:r>
      <w:r w:rsidR="00EC3182" w:rsidRPr="00105E85">
        <w:rPr>
          <w:rFonts w:ascii="PT Astra Serif" w:eastAsia="Calibri" w:hAnsi="PT Astra Serif"/>
          <w:sz w:val="28"/>
          <w:szCs w:val="28"/>
        </w:rPr>
        <w:t>.</w:t>
      </w:r>
    </w:p>
    <w:p w:rsidR="00EE6768" w:rsidRPr="00105E85" w:rsidRDefault="00EE6768" w:rsidP="00B1797C">
      <w:pPr>
        <w:tabs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Pr="00105E85">
        <w:rPr>
          <w:rFonts w:ascii="PT Astra Serif" w:hAnsi="PT Astra Serif"/>
          <w:color w:val="000000"/>
          <w:sz w:val="28"/>
          <w:szCs w:val="28"/>
        </w:rPr>
        <w:t>. П</w:t>
      </w:r>
      <w:r w:rsidRPr="00105E85">
        <w:rPr>
          <w:rFonts w:ascii="PT Astra Serif" w:hAnsi="PT Astra Serif"/>
          <w:sz w:val="28"/>
          <w:szCs w:val="28"/>
        </w:rPr>
        <w:t>остановление разместить на официальном Портале муниципального образования Щекинский район.</w:t>
      </w:r>
    </w:p>
    <w:p w:rsidR="009D33D0" w:rsidRPr="00105E85" w:rsidRDefault="00A41A41" w:rsidP="00B1797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05E85">
        <w:rPr>
          <w:rFonts w:ascii="PT Astra Serif" w:hAnsi="PT Astra Serif"/>
          <w:sz w:val="28"/>
          <w:szCs w:val="28"/>
        </w:rPr>
        <w:t>4</w:t>
      </w:r>
      <w:r w:rsidR="009D33D0" w:rsidRPr="00105E85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9D33D0" w:rsidRDefault="009D33D0" w:rsidP="00B1797C">
      <w:pPr>
        <w:ind w:left="1077"/>
        <w:jc w:val="both"/>
        <w:rPr>
          <w:rFonts w:ascii="PT Astra Serif" w:hAnsi="PT Astra Serif"/>
          <w:sz w:val="28"/>
          <w:szCs w:val="28"/>
        </w:rPr>
      </w:pPr>
    </w:p>
    <w:p w:rsidR="00105E85" w:rsidRPr="00105E85" w:rsidRDefault="00105E85" w:rsidP="00B1797C">
      <w:pPr>
        <w:ind w:left="1077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A3705" w:rsidRPr="00105E85" w:rsidTr="00CB7944">
        <w:trPr>
          <w:trHeight w:val="229"/>
        </w:trPr>
        <w:tc>
          <w:tcPr>
            <w:tcW w:w="2178" w:type="pct"/>
          </w:tcPr>
          <w:p w:rsidR="00BA3705" w:rsidRPr="00105E85" w:rsidRDefault="00BA3705" w:rsidP="00EB3E14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05E8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BA3705" w:rsidRPr="00105E85" w:rsidRDefault="00BA3705" w:rsidP="00EB3E1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A3705" w:rsidRPr="00105E85" w:rsidRDefault="00BA3705" w:rsidP="00EB3E14">
            <w:pPr>
              <w:jc w:val="right"/>
              <w:rPr>
                <w:rFonts w:ascii="PT Astra Serif" w:hAnsi="PT Astra Serif"/>
              </w:rPr>
            </w:pPr>
            <w:r w:rsidRPr="00105E8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A3705" w:rsidRPr="00B1797C" w:rsidRDefault="00BA3705" w:rsidP="00B1797C">
      <w:pPr>
        <w:jc w:val="center"/>
        <w:rPr>
          <w:rFonts w:ascii="PT Astra Serif" w:hAnsi="PT Astra Serif" w:cs="PT Astra Serif"/>
          <w:sz w:val="4"/>
          <w:szCs w:val="4"/>
        </w:rPr>
      </w:pPr>
    </w:p>
    <w:sectPr w:rsidR="00BA3705" w:rsidRPr="00B1797C" w:rsidSect="00B1797C">
      <w:headerReference w:type="default" r:id="rId9"/>
      <w:headerReference w:type="first" r:id="rId10"/>
      <w:pgSz w:w="11906" w:h="16838"/>
      <w:pgMar w:top="993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247" w:rsidRDefault="00253247">
      <w:r>
        <w:separator/>
      </w:r>
    </w:p>
  </w:endnote>
  <w:endnote w:type="continuationSeparator" w:id="0">
    <w:p w:rsidR="00253247" w:rsidRDefault="0025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247" w:rsidRDefault="00253247">
      <w:r>
        <w:separator/>
      </w:r>
    </w:p>
  </w:footnote>
  <w:footnote w:type="continuationSeparator" w:id="0">
    <w:p w:rsidR="00253247" w:rsidRDefault="0025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A3705" w:rsidRPr="000B291F" w:rsidRDefault="00BA370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1797C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A3705" w:rsidRDefault="00BA370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705" w:rsidRDefault="00BA3705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4877"/>
    <w:rsid w:val="00010179"/>
    <w:rsid w:val="0004561B"/>
    <w:rsid w:val="000852B3"/>
    <w:rsid w:val="00097D31"/>
    <w:rsid w:val="000C5BEC"/>
    <w:rsid w:val="000C7659"/>
    <w:rsid w:val="000D05A0"/>
    <w:rsid w:val="000E6231"/>
    <w:rsid w:val="000F03B2"/>
    <w:rsid w:val="000F1693"/>
    <w:rsid w:val="00105E85"/>
    <w:rsid w:val="00115CE3"/>
    <w:rsid w:val="0011670F"/>
    <w:rsid w:val="0012507B"/>
    <w:rsid w:val="00140632"/>
    <w:rsid w:val="0016136D"/>
    <w:rsid w:val="00174B1C"/>
    <w:rsid w:val="00174BF8"/>
    <w:rsid w:val="001A5FBD"/>
    <w:rsid w:val="001C32A8"/>
    <w:rsid w:val="001C7CE2"/>
    <w:rsid w:val="001E53E5"/>
    <w:rsid w:val="001F7E37"/>
    <w:rsid w:val="002013D6"/>
    <w:rsid w:val="0021025D"/>
    <w:rsid w:val="0021412F"/>
    <w:rsid w:val="002147F8"/>
    <w:rsid w:val="002228D3"/>
    <w:rsid w:val="00236560"/>
    <w:rsid w:val="00237181"/>
    <w:rsid w:val="00246546"/>
    <w:rsid w:val="00253247"/>
    <w:rsid w:val="00260B37"/>
    <w:rsid w:val="00270C3B"/>
    <w:rsid w:val="00293C3F"/>
    <w:rsid w:val="0029794D"/>
    <w:rsid w:val="002A16C1"/>
    <w:rsid w:val="002B4FD2"/>
    <w:rsid w:val="002C3FD9"/>
    <w:rsid w:val="002E54BE"/>
    <w:rsid w:val="002E7355"/>
    <w:rsid w:val="0030259E"/>
    <w:rsid w:val="00322635"/>
    <w:rsid w:val="0034507F"/>
    <w:rsid w:val="00360037"/>
    <w:rsid w:val="00374E4A"/>
    <w:rsid w:val="003A2384"/>
    <w:rsid w:val="003C3A0B"/>
    <w:rsid w:val="003C4715"/>
    <w:rsid w:val="003D216B"/>
    <w:rsid w:val="003F5A7E"/>
    <w:rsid w:val="00430399"/>
    <w:rsid w:val="0048387B"/>
    <w:rsid w:val="0049328B"/>
    <w:rsid w:val="004964FF"/>
    <w:rsid w:val="004A3E4D"/>
    <w:rsid w:val="004C12B2"/>
    <w:rsid w:val="004C74A2"/>
    <w:rsid w:val="004D0689"/>
    <w:rsid w:val="004E1C13"/>
    <w:rsid w:val="0051571D"/>
    <w:rsid w:val="00527B97"/>
    <w:rsid w:val="005B2800"/>
    <w:rsid w:val="005B3753"/>
    <w:rsid w:val="005C6B9A"/>
    <w:rsid w:val="005F6D36"/>
    <w:rsid w:val="005F7562"/>
    <w:rsid w:val="005F7DEF"/>
    <w:rsid w:val="00631C5C"/>
    <w:rsid w:val="006458E1"/>
    <w:rsid w:val="00650DB3"/>
    <w:rsid w:val="00667E9E"/>
    <w:rsid w:val="00687DBF"/>
    <w:rsid w:val="00696041"/>
    <w:rsid w:val="006D6E28"/>
    <w:rsid w:val="006F2075"/>
    <w:rsid w:val="007112E3"/>
    <w:rsid w:val="007143EE"/>
    <w:rsid w:val="00724E8F"/>
    <w:rsid w:val="00735804"/>
    <w:rsid w:val="00750ABC"/>
    <w:rsid w:val="00751008"/>
    <w:rsid w:val="007651B8"/>
    <w:rsid w:val="0076735B"/>
    <w:rsid w:val="00796661"/>
    <w:rsid w:val="007B00A3"/>
    <w:rsid w:val="007E5E82"/>
    <w:rsid w:val="007F12CE"/>
    <w:rsid w:val="007F4F01"/>
    <w:rsid w:val="00820D04"/>
    <w:rsid w:val="0082331E"/>
    <w:rsid w:val="00826211"/>
    <w:rsid w:val="0083223B"/>
    <w:rsid w:val="00886A38"/>
    <w:rsid w:val="00893B67"/>
    <w:rsid w:val="008A0F0C"/>
    <w:rsid w:val="008A457D"/>
    <w:rsid w:val="008C1F7B"/>
    <w:rsid w:val="008E7E82"/>
    <w:rsid w:val="008F2E0C"/>
    <w:rsid w:val="009006E9"/>
    <w:rsid w:val="009110D2"/>
    <w:rsid w:val="00947D3B"/>
    <w:rsid w:val="00954CDB"/>
    <w:rsid w:val="00982650"/>
    <w:rsid w:val="009A7968"/>
    <w:rsid w:val="009D33D0"/>
    <w:rsid w:val="00A10D2D"/>
    <w:rsid w:val="00A2261B"/>
    <w:rsid w:val="00A24EB9"/>
    <w:rsid w:val="00A333F8"/>
    <w:rsid w:val="00A41A41"/>
    <w:rsid w:val="00A5438C"/>
    <w:rsid w:val="00A84312"/>
    <w:rsid w:val="00AE5CE7"/>
    <w:rsid w:val="00B0593F"/>
    <w:rsid w:val="00B135B8"/>
    <w:rsid w:val="00B13A0F"/>
    <w:rsid w:val="00B1797C"/>
    <w:rsid w:val="00B364F5"/>
    <w:rsid w:val="00B562C1"/>
    <w:rsid w:val="00B62566"/>
    <w:rsid w:val="00B63641"/>
    <w:rsid w:val="00B6560F"/>
    <w:rsid w:val="00BA3705"/>
    <w:rsid w:val="00BA4658"/>
    <w:rsid w:val="00BD2261"/>
    <w:rsid w:val="00C542F0"/>
    <w:rsid w:val="00C5558E"/>
    <w:rsid w:val="00CA32A3"/>
    <w:rsid w:val="00CC4111"/>
    <w:rsid w:val="00CF2055"/>
    <w:rsid w:val="00CF25B5"/>
    <w:rsid w:val="00CF3559"/>
    <w:rsid w:val="00D24904"/>
    <w:rsid w:val="00D27908"/>
    <w:rsid w:val="00D506AB"/>
    <w:rsid w:val="00D573C9"/>
    <w:rsid w:val="00D61CC6"/>
    <w:rsid w:val="00DA0874"/>
    <w:rsid w:val="00DA7A0A"/>
    <w:rsid w:val="00DB497A"/>
    <w:rsid w:val="00E03E77"/>
    <w:rsid w:val="00E06FAE"/>
    <w:rsid w:val="00E11B07"/>
    <w:rsid w:val="00E41E47"/>
    <w:rsid w:val="00E727C9"/>
    <w:rsid w:val="00EA1090"/>
    <w:rsid w:val="00EB304F"/>
    <w:rsid w:val="00EB3E14"/>
    <w:rsid w:val="00EC3182"/>
    <w:rsid w:val="00ED4BD4"/>
    <w:rsid w:val="00EE6768"/>
    <w:rsid w:val="00F06B18"/>
    <w:rsid w:val="00F122D2"/>
    <w:rsid w:val="00F53D98"/>
    <w:rsid w:val="00F63BDF"/>
    <w:rsid w:val="00F737E5"/>
    <w:rsid w:val="00F805BB"/>
    <w:rsid w:val="00F825D0"/>
    <w:rsid w:val="00F96022"/>
    <w:rsid w:val="00FC10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395797E-A51C-4DDA-934D-078ED05A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7F22-FA3D-45CD-BFBC-D0496486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2023-05-10T11:45:00Z</cp:lastPrinted>
  <dcterms:created xsi:type="dcterms:W3CDTF">2023-05-10T14:52:00Z</dcterms:created>
  <dcterms:modified xsi:type="dcterms:W3CDTF">2023-05-10T14:52:00Z</dcterms:modified>
</cp:coreProperties>
</file>